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EA" w:rsidRDefault="009D0C8A" w:rsidP="005C05EA">
      <w:pPr>
        <w:pStyle w:val="Default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4403DC">
        <w:rPr>
          <w:b/>
          <w:lang w:val="uk-UA"/>
        </w:rPr>
        <w:t>БІОГРАФІЧНА ДОВІДКА</w:t>
      </w:r>
    </w:p>
    <w:p w:rsidR="004403DC" w:rsidRPr="0090489B" w:rsidRDefault="004403DC" w:rsidP="005C05EA">
      <w:pPr>
        <w:pStyle w:val="Default"/>
        <w:jc w:val="center"/>
        <w:rPr>
          <w:b/>
          <w:lang w:val="uk-UA"/>
        </w:rPr>
      </w:pPr>
      <w:r>
        <w:rPr>
          <w:b/>
          <w:lang w:val="uk-UA"/>
        </w:rPr>
        <w:t>Директора РОВКП ВКГ «Рівнеоблводоканал»</w:t>
      </w:r>
    </w:p>
    <w:p w:rsidR="005C05EA" w:rsidRPr="0090489B" w:rsidRDefault="005C05EA" w:rsidP="005C05EA">
      <w:pPr>
        <w:pStyle w:val="Default"/>
        <w:jc w:val="center"/>
        <w:rPr>
          <w:b/>
          <w:lang w:val="uk-UA"/>
        </w:rPr>
      </w:pPr>
    </w:p>
    <w:p w:rsidR="005C05EA" w:rsidRPr="0090489B" w:rsidRDefault="005C05EA" w:rsidP="005C05EA">
      <w:pPr>
        <w:pStyle w:val="Default"/>
        <w:jc w:val="center"/>
        <w:rPr>
          <w:b/>
          <w:lang w:val="uk-UA"/>
        </w:rPr>
      </w:pPr>
      <w:r w:rsidRPr="0090489B">
        <w:rPr>
          <w:b/>
          <w:lang w:val="uk-UA"/>
        </w:rPr>
        <w:t>Карауша Андрія Петровича</w:t>
      </w:r>
    </w:p>
    <w:p w:rsidR="005C05EA" w:rsidRDefault="005C05EA" w:rsidP="005C05EA">
      <w:pPr>
        <w:pStyle w:val="Default"/>
        <w:rPr>
          <w:lang w:val="uk-UA"/>
        </w:rPr>
      </w:pPr>
      <w:r>
        <w:rPr>
          <w:lang w:val="uk-UA"/>
        </w:rPr>
        <w:tab/>
      </w:r>
    </w:p>
    <w:p w:rsidR="005C05EA" w:rsidRDefault="005C05EA" w:rsidP="002C3F6A">
      <w:pPr>
        <w:pStyle w:val="Default"/>
        <w:ind w:firstLine="708"/>
        <w:jc w:val="both"/>
        <w:rPr>
          <w:sz w:val="23"/>
          <w:szCs w:val="23"/>
          <w:lang w:val="uk-UA"/>
        </w:rPr>
      </w:pPr>
      <w:r w:rsidRPr="002838E1">
        <w:rPr>
          <w:b/>
          <w:sz w:val="23"/>
          <w:szCs w:val="23"/>
          <w:lang w:val="uk-UA"/>
        </w:rPr>
        <w:t>Ка</w:t>
      </w:r>
      <w:r w:rsidR="00815869" w:rsidRPr="002838E1">
        <w:rPr>
          <w:b/>
          <w:sz w:val="23"/>
          <w:szCs w:val="23"/>
          <w:lang w:val="uk-UA"/>
        </w:rPr>
        <w:t>рауш Андрій Петрович</w:t>
      </w:r>
      <w:r w:rsidR="00815869">
        <w:rPr>
          <w:sz w:val="23"/>
          <w:szCs w:val="23"/>
          <w:lang w:val="uk-UA"/>
        </w:rPr>
        <w:t xml:space="preserve">, </w:t>
      </w:r>
      <w:proofErr w:type="spellStart"/>
      <w:r w:rsidR="002C3F6A" w:rsidRPr="002C3F6A">
        <w:rPr>
          <w:sz w:val="23"/>
          <w:szCs w:val="23"/>
        </w:rPr>
        <w:t>народився</w:t>
      </w:r>
      <w:proofErr w:type="spellEnd"/>
      <w:r w:rsidR="002C3F6A" w:rsidRPr="002C3F6A">
        <w:rPr>
          <w:sz w:val="23"/>
          <w:szCs w:val="23"/>
        </w:rPr>
        <w:t xml:space="preserve"> 11 листопада 1976 року в м. </w:t>
      </w:r>
      <w:r w:rsidR="002C3F6A">
        <w:rPr>
          <w:sz w:val="23"/>
          <w:szCs w:val="23"/>
          <w:lang w:val="uk-UA"/>
        </w:rPr>
        <w:t>Новоукраїнка, Кіровоградської області.</w:t>
      </w:r>
    </w:p>
    <w:p w:rsidR="002C3F6A" w:rsidRPr="00646018" w:rsidRDefault="002C3F6A" w:rsidP="002C3F6A">
      <w:pPr>
        <w:pStyle w:val="Default"/>
        <w:ind w:firstLine="708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Громадянин України. Проживаю </w:t>
      </w:r>
      <w:bookmarkStart w:id="0" w:name="_GoBack"/>
      <w:bookmarkEnd w:id="0"/>
      <w:r w:rsidR="00926DAC">
        <w:rPr>
          <w:sz w:val="23"/>
          <w:szCs w:val="23"/>
          <w:lang w:val="uk-UA"/>
        </w:rPr>
        <w:t xml:space="preserve">в </w:t>
      </w:r>
      <w:r w:rsidR="00646018">
        <w:rPr>
          <w:sz w:val="23"/>
          <w:szCs w:val="23"/>
          <w:lang w:val="uk-UA"/>
        </w:rPr>
        <w:t>м. Рівне</w:t>
      </w:r>
      <w:r w:rsidR="00926DAC">
        <w:rPr>
          <w:sz w:val="23"/>
          <w:szCs w:val="23"/>
          <w:lang w:val="uk-UA"/>
        </w:rPr>
        <w:t>, Рівненської обл.</w:t>
      </w:r>
    </w:p>
    <w:p w:rsidR="002C3F6A" w:rsidRDefault="002C3F6A" w:rsidP="002C3F6A">
      <w:pPr>
        <w:pStyle w:val="Default"/>
        <w:ind w:firstLine="708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У 1992 році закінчив 9 класів </w:t>
      </w:r>
      <w:proofErr w:type="spellStart"/>
      <w:r>
        <w:rPr>
          <w:sz w:val="23"/>
          <w:szCs w:val="23"/>
          <w:lang w:val="uk-UA"/>
        </w:rPr>
        <w:t>Новоукраїнської</w:t>
      </w:r>
      <w:proofErr w:type="spellEnd"/>
      <w:r>
        <w:rPr>
          <w:sz w:val="23"/>
          <w:szCs w:val="23"/>
          <w:lang w:val="uk-UA"/>
        </w:rPr>
        <w:t xml:space="preserve"> ЗОШ № 3 з відзнакою. </w:t>
      </w:r>
    </w:p>
    <w:p w:rsidR="002C3F6A" w:rsidRPr="007E2E09" w:rsidRDefault="002C3F6A" w:rsidP="002C3F6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val="uk-UA"/>
        </w:rPr>
        <w:t>В 1995-1996 роках проходив дійсну стр</w:t>
      </w:r>
      <w:r w:rsidR="00342369">
        <w:rPr>
          <w:sz w:val="23"/>
          <w:szCs w:val="23"/>
          <w:lang w:val="uk-UA"/>
        </w:rPr>
        <w:t xml:space="preserve">окову службу в спеціальних моторизованих військових частинах міліції внутрішніх військ </w:t>
      </w:r>
      <w:r>
        <w:rPr>
          <w:sz w:val="23"/>
          <w:szCs w:val="23"/>
          <w:lang w:val="uk-UA"/>
        </w:rPr>
        <w:t xml:space="preserve"> МВС України, в/ч 3037.</w:t>
      </w:r>
    </w:p>
    <w:p w:rsidR="00432CBC" w:rsidRPr="007E2E09" w:rsidRDefault="00432CBC" w:rsidP="002C3F6A">
      <w:pPr>
        <w:pStyle w:val="Default"/>
        <w:ind w:firstLine="708"/>
        <w:jc w:val="both"/>
        <w:rPr>
          <w:sz w:val="23"/>
          <w:szCs w:val="23"/>
        </w:rPr>
      </w:pPr>
    </w:p>
    <w:p w:rsidR="002C3F6A" w:rsidRDefault="002C3F6A" w:rsidP="002C3F6A">
      <w:pPr>
        <w:pStyle w:val="Default"/>
        <w:ind w:firstLine="708"/>
        <w:jc w:val="both"/>
        <w:rPr>
          <w:sz w:val="23"/>
          <w:szCs w:val="23"/>
          <w:lang w:val="uk-UA"/>
        </w:rPr>
      </w:pPr>
      <w:r w:rsidRPr="002838E1">
        <w:rPr>
          <w:b/>
          <w:sz w:val="23"/>
          <w:szCs w:val="23"/>
          <w:lang w:val="uk-UA"/>
        </w:rPr>
        <w:t>Освіта вища</w:t>
      </w:r>
      <w:r>
        <w:rPr>
          <w:sz w:val="23"/>
          <w:szCs w:val="23"/>
          <w:lang w:val="uk-UA"/>
        </w:rPr>
        <w:t>:</w:t>
      </w:r>
    </w:p>
    <w:p w:rsidR="002C3F6A" w:rsidRDefault="00355B70" w:rsidP="00432CBC">
      <w:pPr>
        <w:pStyle w:val="Default"/>
        <w:spacing w:line="276" w:lineRule="auto"/>
        <w:ind w:firstLine="708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1)</w:t>
      </w:r>
      <w:r w:rsidR="000A39E5">
        <w:rPr>
          <w:sz w:val="23"/>
          <w:szCs w:val="23"/>
          <w:lang w:val="uk-UA"/>
        </w:rPr>
        <w:t xml:space="preserve"> 1992-1995 </w:t>
      </w:r>
      <w:proofErr w:type="spellStart"/>
      <w:r w:rsidR="000A39E5">
        <w:rPr>
          <w:sz w:val="23"/>
          <w:szCs w:val="23"/>
          <w:lang w:val="uk-UA"/>
        </w:rPr>
        <w:t>р.р</w:t>
      </w:r>
      <w:proofErr w:type="spellEnd"/>
      <w:r w:rsidR="000A39E5">
        <w:rPr>
          <w:sz w:val="23"/>
          <w:szCs w:val="23"/>
          <w:lang w:val="uk-UA"/>
        </w:rPr>
        <w:t xml:space="preserve">. навчався в Чернігівському юридичному коледжі, м. Чернігів за спеціальністю </w:t>
      </w:r>
      <w:r w:rsidR="000A39E5" w:rsidRPr="007E1F13">
        <w:rPr>
          <w:i/>
          <w:sz w:val="23"/>
          <w:szCs w:val="23"/>
          <w:lang w:val="uk-UA"/>
        </w:rPr>
        <w:t>«Бюджетний облік»,</w:t>
      </w:r>
      <w:r w:rsidR="0090489B">
        <w:rPr>
          <w:sz w:val="23"/>
          <w:szCs w:val="23"/>
          <w:lang w:val="uk-UA"/>
        </w:rPr>
        <w:t xml:space="preserve"> та отримав кваліфікацію</w:t>
      </w:r>
      <w:r w:rsidR="000A39E5">
        <w:rPr>
          <w:sz w:val="23"/>
          <w:szCs w:val="23"/>
          <w:lang w:val="uk-UA"/>
        </w:rPr>
        <w:t xml:space="preserve"> – </w:t>
      </w:r>
      <w:r w:rsidR="00F517A0">
        <w:rPr>
          <w:sz w:val="23"/>
          <w:szCs w:val="23"/>
          <w:lang w:val="uk-UA"/>
        </w:rPr>
        <w:t>молодший спеціаліст</w:t>
      </w:r>
      <w:r w:rsidR="0090489B">
        <w:rPr>
          <w:sz w:val="23"/>
          <w:szCs w:val="23"/>
          <w:lang w:val="uk-UA"/>
        </w:rPr>
        <w:t xml:space="preserve">, диплом </w:t>
      </w:r>
      <w:r w:rsidR="000A39E5">
        <w:rPr>
          <w:sz w:val="23"/>
          <w:szCs w:val="23"/>
          <w:lang w:val="uk-UA"/>
        </w:rPr>
        <w:t>з відзнакою.</w:t>
      </w:r>
    </w:p>
    <w:p w:rsidR="000A39E5" w:rsidRDefault="00355B70" w:rsidP="00432CBC">
      <w:pPr>
        <w:pStyle w:val="Default"/>
        <w:spacing w:line="276" w:lineRule="auto"/>
        <w:ind w:firstLine="708"/>
        <w:jc w:val="both"/>
        <w:rPr>
          <w:lang w:val="uk-UA"/>
        </w:rPr>
      </w:pPr>
      <w:r>
        <w:rPr>
          <w:sz w:val="23"/>
          <w:szCs w:val="23"/>
          <w:lang w:val="uk-UA"/>
        </w:rPr>
        <w:t>2)</w:t>
      </w:r>
      <w:r w:rsidR="000A39E5">
        <w:rPr>
          <w:sz w:val="23"/>
          <w:szCs w:val="23"/>
          <w:lang w:val="uk-UA"/>
        </w:rPr>
        <w:t xml:space="preserve"> 1998-2003 </w:t>
      </w:r>
      <w:proofErr w:type="spellStart"/>
      <w:r w:rsidR="000A39E5">
        <w:rPr>
          <w:sz w:val="23"/>
          <w:szCs w:val="23"/>
          <w:lang w:val="uk-UA"/>
        </w:rPr>
        <w:t>р.р</w:t>
      </w:r>
      <w:proofErr w:type="spellEnd"/>
      <w:r w:rsidR="000A39E5">
        <w:rPr>
          <w:sz w:val="23"/>
          <w:szCs w:val="23"/>
          <w:lang w:val="uk-UA"/>
        </w:rPr>
        <w:t xml:space="preserve">. навчався в </w:t>
      </w:r>
      <w:r w:rsidR="000A39E5">
        <w:rPr>
          <w:lang w:val="uk-UA"/>
        </w:rPr>
        <w:t>Національному</w:t>
      </w:r>
      <w:r w:rsidR="000A39E5" w:rsidRPr="000A39E5">
        <w:rPr>
          <w:lang w:val="uk-UA"/>
        </w:rPr>
        <w:t xml:space="preserve"> технічн</w:t>
      </w:r>
      <w:r w:rsidR="000A39E5">
        <w:rPr>
          <w:lang w:val="uk-UA"/>
        </w:rPr>
        <w:t>ому</w:t>
      </w:r>
      <w:r w:rsidR="000A39E5" w:rsidRPr="000A39E5">
        <w:rPr>
          <w:lang w:val="uk-UA"/>
        </w:rPr>
        <w:t xml:space="preserve"> університет</w:t>
      </w:r>
      <w:r w:rsidR="000A39E5">
        <w:rPr>
          <w:lang w:val="uk-UA"/>
        </w:rPr>
        <w:t>і</w:t>
      </w:r>
      <w:r w:rsidR="002838E1">
        <w:rPr>
          <w:lang w:val="uk-UA"/>
        </w:rPr>
        <w:t xml:space="preserve"> України «</w:t>
      </w:r>
      <w:r w:rsidR="000A39E5" w:rsidRPr="000A39E5">
        <w:rPr>
          <w:lang w:val="uk-UA"/>
        </w:rPr>
        <w:t>К</w:t>
      </w:r>
      <w:r w:rsidR="002838E1">
        <w:rPr>
          <w:lang w:val="uk-UA"/>
        </w:rPr>
        <w:t>иївський політехнічний інститут»</w:t>
      </w:r>
      <w:r w:rsidR="000A39E5">
        <w:rPr>
          <w:lang w:val="uk-UA"/>
        </w:rPr>
        <w:t xml:space="preserve">, м. Київ, за спеціальністю </w:t>
      </w:r>
      <w:r w:rsidR="000A39E5" w:rsidRPr="007E1F13">
        <w:rPr>
          <w:i/>
          <w:lang w:val="uk-UA"/>
        </w:rPr>
        <w:t>«Правознавство»,</w:t>
      </w:r>
      <w:r w:rsidR="000A39E5">
        <w:rPr>
          <w:lang w:val="uk-UA"/>
        </w:rPr>
        <w:t xml:space="preserve"> </w:t>
      </w:r>
      <w:r w:rsidR="0090489B">
        <w:rPr>
          <w:lang w:val="uk-UA"/>
        </w:rPr>
        <w:t>та отримав кваліфікацію</w:t>
      </w:r>
      <w:r w:rsidR="000A39E5">
        <w:rPr>
          <w:lang w:val="uk-UA"/>
        </w:rPr>
        <w:t xml:space="preserve"> – спеціаліст,</w:t>
      </w:r>
      <w:r w:rsidR="0090489B">
        <w:rPr>
          <w:lang w:val="uk-UA"/>
        </w:rPr>
        <w:t xml:space="preserve"> диплом </w:t>
      </w:r>
      <w:r w:rsidR="000A39E5">
        <w:rPr>
          <w:lang w:val="uk-UA"/>
        </w:rPr>
        <w:t xml:space="preserve"> з відзнакою.</w:t>
      </w:r>
    </w:p>
    <w:p w:rsidR="000A39E5" w:rsidRDefault="00355B70" w:rsidP="00432CBC">
      <w:pPr>
        <w:pStyle w:val="Default"/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3)</w:t>
      </w:r>
      <w:r w:rsidR="0090489B">
        <w:rPr>
          <w:lang w:val="uk-UA"/>
        </w:rPr>
        <w:t xml:space="preserve"> 2003-2006 </w:t>
      </w:r>
      <w:proofErr w:type="spellStart"/>
      <w:r w:rsidR="0090489B">
        <w:rPr>
          <w:lang w:val="uk-UA"/>
        </w:rPr>
        <w:t>р.р</w:t>
      </w:r>
      <w:proofErr w:type="spellEnd"/>
      <w:r w:rsidR="0090489B">
        <w:rPr>
          <w:lang w:val="uk-UA"/>
        </w:rPr>
        <w:t xml:space="preserve">. навчався в Інституті розвитку фондового ринку України Київського національного економічного університету, м. Київ, </w:t>
      </w:r>
      <w:r w:rsidR="00BE5987">
        <w:rPr>
          <w:lang w:val="uk-UA"/>
        </w:rPr>
        <w:t xml:space="preserve">за спеціальністю  </w:t>
      </w:r>
      <w:r w:rsidR="0090489B">
        <w:rPr>
          <w:lang w:val="uk-UA"/>
        </w:rPr>
        <w:t xml:space="preserve"> </w:t>
      </w:r>
      <w:r w:rsidR="0090489B" w:rsidRPr="007E1F13">
        <w:rPr>
          <w:i/>
          <w:lang w:val="uk-UA"/>
        </w:rPr>
        <w:t>«Фінанси»,</w:t>
      </w:r>
      <w:r w:rsidR="0090489B">
        <w:rPr>
          <w:lang w:val="uk-UA"/>
        </w:rPr>
        <w:t xml:space="preserve"> та отримав кваліфікацію</w:t>
      </w:r>
      <w:r w:rsidR="00646018">
        <w:rPr>
          <w:lang w:val="uk-UA"/>
        </w:rPr>
        <w:t xml:space="preserve"> – магістр фінансового ринку.</w:t>
      </w:r>
    </w:p>
    <w:p w:rsidR="00F2705B" w:rsidRPr="007E2E09" w:rsidRDefault="0022077D" w:rsidP="00432CBC">
      <w:pPr>
        <w:pStyle w:val="Default"/>
        <w:spacing w:line="276" w:lineRule="auto"/>
        <w:ind w:firstLine="708"/>
        <w:jc w:val="both"/>
      </w:pPr>
      <w:r>
        <w:rPr>
          <w:lang w:val="uk-UA"/>
        </w:rPr>
        <w:t xml:space="preserve">4) 2013-2014 </w:t>
      </w:r>
      <w:proofErr w:type="spellStart"/>
      <w:r>
        <w:rPr>
          <w:lang w:val="uk-UA"/>
        </w:rPr>
        <w:t>р.р</w:t>
      </w:r>
      <w:proofErr w:type="spellEnd"/>
      <w:r>
        <w:rPr>
          <w:lang w:val="uk-UA"/>
        </w:rPr>
        <w:t>.</w:t>
      </w:r>
      <w:r w:rsidR="00981453">
        <w:rPr>
          <w:lang w:val="uk-UA"/>
        </w:rPr>
        <w:t xml:space="preserve"> </w:t>
      </w:r>
      <w:r w:rsidR="00646018">
        <w:rPr>
          <w:lang w:val="uk-UA"/>
        </w:rPr>
        <w:t xml:space="preserve">навчання </w:t>
      </w:r>
      <w:r>
        <w:rPr>
          <w:lang w:val="uk-UA"/>
        </w:rPr>
        <w:t>в</w:t>
      </w:r>
      <w:r w:rsidR="00F2705B">
        <w:rPr>
          <w:lang w:val="uk-UA"/>
        </w:rPr>
        <w:t xml:space="preserve"> Навчально-науково</w:t>
      </w:r>
      <w:r>
        <w:rPr>
          <w:lang w:val="uk-UA"/>
        </w:rPr>
        <w:t>му інституті</w:t>
      </w:r>
      <w:r w:rsidR="00F2705B">
        <w:rPr>
          <w:lang w:val="uk-UA"/>
        </w:rPr>
        <w:t xml:space="preserve"> післядипломної освіти Національного університету водного господарства та природокористування</w:t>
      </w:r>
      <w:r w:rsidR="00FA0EA8">
        <w:rPr>
          <w:lang w:val="uk-UA"/>
        </w:rPr>
        <w:t>, м. Рівне,</w:t>
      </w:r>
      <w:r w:rsidR="00F2705B">
        <w:rPr>
          <w:lang w:val="uk-UA"/>
        </w:rPr>
        <w:t xml:space="preserve"> за спеціальністю </w:t>
      </w:r>
      <w:r w:rsidR="00F2705B" w:rsidRPr="007E1F13">
        <w:rPr>
          <w:i/>
          <w:lang w:val="uk-UA"/>
        </w:rPr>
        <w:t>«Водопостачання та водовідведення»</w:t>
      </w:r>
      <w:r w:rsidR="00FA17F6">
        <w:rPr>
          <w:lang w:val="uk-UA"/>
        </w:rPr>
        <w:t xml:space="preserve"> та отримав кваліфікацію – інженер-будівельник з водопостачання та водовідведення</w:t>
      </w:r>
    </w:p>
    <w:p w:rsidR="00432CBC" w:rsidRPr="007E2E09" w:rsidRDefault="00851DCA" w:rsidP="00432CBC">
      <w:pPr>
        <w:pStyle w:val="Default"/>
        <w:spacing w:line="276" w:lineRule="auto"/>
        <w:ind w:firstLine="708"/>
        <w:jc w:val="both"/>
      </w:pPr>
      <w:r w:rsidRPr="007E2E09">
        <w:t xml:space="preserve"> </w:t>
      </w:r>
    </w:p>
    <w:p w:rsidR="005C05EA" w:rsidRPr="002838E1" w:rsidRDefault="0090489B" w:rsidP="00432CBC">
      <w:pPr>
        <w:pStyle w:val="Default"/>
        <w:spacing w:line="276" w:lineRule="auto"/>
        <w:rPr>
          <w:b/>
          <w:sz w:val="23"/>
          <w:szCs w:val="23"/>
          <w:lang w:val="uk-UA"/>
        </w:rPr>
      </w:pPr>
      <w:r>
        <w:rPr>
          <w:sz w:val="23"/>
          <w:szCs w:val="23"/>
          <w:lang w:val="uk-UA"/>
        </w:rPr>
        <w:tab/>
      </w:r>
      <w:r w:rsidRPr="002838E1">
        <w:rPr>
          <w:b/>
          <w:sz w:val="23"/>
          <w:szCs w:val="23"/>
          <w:lang w:val="uk-UA"/>
        </w:rPr>
        <w:t>Трудова діяльність:</w:t>
      </w:r>
      <w:r w:rsidR="0017618D">
        <w:rPr>
          <w:b/>
          <w:sz w:val="23"/>
          <w:szCs w:val="23"/>
          <w:lang w:val="uk-UA"/>
        </w:rPr>
        <w:t xml:space="preserve"> </w:t>
      </w:r>
    </w:p>
    <w:p w:rsidR="0090489B" w:rsidRDefault="00355B70" w:rsidP="00432CBC">
      <w:pPr>
        <w:pStyle w:val="Default"/>
        <w:spacing w:line="276" w:lineRule="auto"/>
        <w:jc w:val="both"/>
        <w:rPr>
          <w:sz w:val="23"/>
          <w:szCs w:val="23"/>
          <w:lang w:val="uk-UA"/>
        </w:rPr>
      </w:pPr>
      <w:r w:rsidRPr="0022077D">
        <w:rPr>
          <w:sz w:val="23"/>
          <w:szCs w:val="23"/>
        </w:rPr>
        <w:tab/>
      </w:r>
      <w:r>
        <w:rPr>
          <w:sz w:val="23"/>
          <w:szCs w:val="23"/>
        </w:rPr>
        <w:t>1)</w:t>
      </w:r>
      <w:r>
        <w:rPr>
          <w:sz w:val="23"/>
          <w:szCs w:val="23"/>
          <w:lang w:val="uk-UA"/>
        </w:rPr>
        <w:t xml:space="preserve">09/2001 – 12/2001 </w:t>
      </w:r>
      <w:proofErr w:type="spellStart"/>
      <w:r>
        <w:rPr>
          <w:sz w:val="23"/>
          <w:szCs w:val="23"/>
          <w:lang w:val="uk-UA"/>
        </w:rPr>
        <w:t>р.р</w:t>
      </w:r>
      <w:proofErr w:type="spellEnd"/>
      <w:r>
        <w:rPr>
          <w:sz w:val="23"/>
          <w:szCs w:val="23"/>
          <w:lang w:val="uk-UA"/>
        </w:rPr>
        <w:t xml:space="preserve">. - інспектор охорони Приватного </w:t>
      </w:r>
      <w:proofErr w:type="gramStart"/>
      <w:r>
        <w:rPr>
          <w:sz w:val="23"/>
          <w:szCs w:val="23"/>
          <w:lang w:val="uk-UA"/>
        </w:rPr>
        <w:t>п</w:t>
      </w:r>
      <w:proofErr w:type="gramEnd"/>
      <w:r>
        <w:rPr>
          <w:sz w:val="23"/>
          <w:szCs w:val="23"/>
          <w:lang w:val="uk-UA"/>
        </w:rPr>
        <w:t>ідприємства «Ескорт», м. Київ</w:t>
      </w:r>
    </w:p>
    <w:p w:rsidR="00355B70" w:rsidRDefault="00FA0EA8" w:rsidP="00432CBC">
      <w:pPr>
        <w:pStyle w:val="Default"/>
        <w:spacing w:line="276" w:lineRule="auto"/>
        <w:jc w:val="both"/>
        <w:rPr>
          <w:lang w:val="uk-UA"/>
        </w:rPr>
      </w:pPr>
      <w:r>
        <w:rPr>
          <w:sz w:val="23"/>
          <w:szCs w:val="23"/>
          <w:lang w:val="uk-UA"/>
        </w:rPr>
        <w:tab/>
        <w:t>2)</w:t>
      </w:r>
      <w:r w:rsidR="00355B70">
        <w:rPr>
          <w:sz w:val="23"/>
          <w:szCs w:val="23"/>
          <w:lang w:val="uk-UA"/>
        </w:rPr>
        <w:t xml:space="preserve"> 01/2002-08/2002 </w:t>
      </w:r>
      <w:proofErr w:type="spellStart"/>
      <w:r w:rsidR="00355B70">
        <w:rPr>
          <w:sz w:val="23"/>
          <w:szCs w:val="23"/>
          <w:lang w:val="uk-UA"/>
        </w:rPr>
        <w:t>р.р</w:t>
      </w:r>
      <w:proofErr w:type="spellEnd"/>
      <w:r w:rsidR="00355B70">
        <w:rPr>
          <w:sz w:val="23"/>
          <w:szCs w:val="23"/>
          <w:lang w:val="uk-UA"/>
        </w:rPr>
        <w:t xml:space="preserve">. -  </w:t>
      </w:r>
      <w:r w:rsidR="00355B70" w:rsidRPr="00355B70">
        <w:rPr>
          <w:lang w:val="uk-UA"/>
        </w:rPr>
        <w:t xml:space="preserve">юрисконсульт </w:t>
      </w:r>
      <w:r w:rsidR="00355B70">
        <w:rPr>
          <w:lang w:val="uk-UA"/>
        </w:rPr>
        <w:t>Українського</w:t>
      </w:r>
      <w:r w:rsidR="00355B70" w:rsidRPr="00355B70">
        <w:rPr>
          <w:lang w:val="uk-UA"/>
        </w:rPr>
        <w:t xml:space="preserve"> громадськ</w:t>
      </w:r>
      <w:r w:rsidR="00355B70">
        <w:rPr>
          <w:lang w:val="uk-UA"/>
        </w:rPr>
        <w:t>ого</w:t>
      </w:r>
      <w:r w:rsidR="00355B70" w:rsidRPr="00355B70">
        <w:rPr>
          <w:lang w:val="uk-UA"/>
        </w:rPr>
        <w:t xml:space="preserve"> благодійн</w:t>
      </w:r>
      <w:r w:rsidR="00355B70">
        <w:rPr>
          <w:lang w:val="uk-UA"/>
        </w:rPr>
        <w:t>ого</w:t>
      </w:r>
      <w:r w:rsidR="00355B70" w:rsidRPr="00355B70">
        <w:rPr>
          <w:lang w:val="uk-UA"/>
        </w:rPr>
        <w:t xml:space="preserve"> фонд</w:t>
      </w:r>
      <w:r w:rsidR="00355B70">
        <w:rPr>
          <w:lang w:val="uk-UA"/>
        </w:rPr>
        <w:t>у</w:t>
      </w:r>
      <w:r w:rsidR="00355B70" w:rsidRPr="00355B70">
        <w:rPr>
          <w:lang w:val="uk-UA"/>
        </w:rPr>
        <w:t xml:space="preserve"> соціального захисту працівників нафтогазової промисловості, їх сімей та пенсіонерів м. Київ</w:t>
      </w:r>
    </w:p>
    <w:p w:rsidR="00355B70" w:rsidRDefault="00355B70" w:rsidP="00432CBC">
      <w:pPr>
        <w:ind w:right="-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3)08/2002 – 11.2004</w:t>
      </w:r>
      <w:r>
        <w:rPr>
          <w:lang w:val="uk-UA"/>
        </w:rPr>
        <w:t xml:space="preserve">р.р. – </w:t>
      </w:r>
      <w:r w:rsidRPr="0068687E">
        <w:rPr>
          <w:rFonts w:ascii="Times New Roman" w:hAnsi="Times New Roman" w:cs="Times New Roman"/>
          <w:sz w:val="24"/>
          <w:szCs w:val="24"/>
          <w:lang w:val="uk-UA"/>
        </w:rPr>
        <w:t>юрисконсульт Товариств</w:t>
      </w:r>
      <w:r w:rsidR="0068687E">
        <w:rPr>
          <w:rFonts w:ascii="Times New Roman" w:hAnsi="Times New Roman" w:cs="Times New Roman"/>
          <w:sz w:val="24"/>
          <w:szCs w:val="24"/>
          <w:lang w:val="uk-UA"/>
        </w:rPr>
        <w:t>а з обмеженою відповідальністю «</w:t>
      </w:r>
      <w:r w:rsidRPr="0068687E">
        <w:rPr>
          <w:rFonts w:ascii="Times New Roman" w:hAnsi="Times New Roman" w:cs="Times New Roman"/>
          <w:sz w:val="24"/>
          <w:szCs w:val="24"/>
          <w:lang w:val="uk-UA"/>
        </w:rPr>
        <w:t>Центр науково-технічних інновацій Ук</w:t>
      </w:r>
      <w:r w:rsidR="0068687E">
        <w:rPr>
          <w:rFonts w:ascii="Times New Roman" w:hAnsi="Times New Roman" w:cs="Times New Roman"/>
          <w:sz w:val="24"/>
          <w:szCs w:val="24"/>
          <w:lang w:val="uk-UA"/>
        </w:rPr>
        <w:t>раїнської нафтогазової академії»</w:t>
      </w:r>
      <w:r w:rsidR="00176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5B70">
        <w:rPr>
          <w:rFonts w:ascii="Times New Roman" w:hAnsi="Times New Roman" w:cs="Times New Roman"/>
          <w:sz w:val="24"/>
          <w:szCs w:val="24"/>
          <w:lang w:val="uk-UA"/>
        </w:rPr>
        <w:t>м. Київ</w:t>
      </w:r>
      <w:r w:rsidR="008175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7550" w:rsidRPr="00817550" w:rsidRDefault="00817550" w:rsidP="00817550">
      <w:pPr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4) 11/2004 – 07/2006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>. - Заступник директора з правових питань та економічної безпеки, заступник директора по роботі із споживачами Дочірнього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Кіровоградтепло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</w:t>
      </w:r>
      <w:r>
        <w:rPr>
          <w:rFonts w:ascii="Times New Roman" w:hAnsi="Times New Roman" w:cs="Times New Roman"/>
          <w:sz w:val="24"/>
          <w:szCs w:val="24"/>
          <w:lang w:val="uk-UA"/>
        </w:rPr>
        <w:t>а з обмеженою відповідальністю «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Центр науково-технічних інновацій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раїнської нафтогазової академії»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, м. Кіровоград</w:t>
      </w:r>
    </w:p>
    <w:p w:rsidR="00817550" w:rsidRPr="00817550" w:rsidRDefault="00817550" w:rsidP="00817550">
      <w:pPr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550">
        <w:rPr>
          <w:rFonts w:ascii="Times New Roman" w:hAnsi="Times New Roman" w:cs="Times New Roman"/>
          <w:sz w:val="24"/>
          <w:szCs w:val="24"/>
          <w:lang w:val="uk-UA"/>
        </w:rPr>
        <w:tab/>
        <w:t xml:space="preserve">5) 07/2006 – 04/2007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. – Заступник директора з комерційної діяльності Товариства з обмеженою відповідальністю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″Водне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господарство″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>, м. Кіровоград;</w:t>
      </w:r>
    </w:p>
    <w:p w:rsidR="00817550" w:rsidRPr="00817550" w:rsidRDefault="00817550" w:rsidP="00817550">
      <w:pPr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550">
        <w:rPr>
          <w:rFonts w:ascii="Times New Roman" w:hAnsi="Times New Roman" w:cs="Times New Roman"/>
          <w:sz w:val="24"/>
          <w:szCs w:val="24"/>
          <w:lang w:val="uk-UA"/>
        </w:rPr>
        <w:tab/>
        <w:t xml:space="preserve">6) 04/2007 – 08/2008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. – Директор Товариства з обмеженою відповідальністю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″Водне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17550">
        <w:rPr>
          <w:rFonts w:ascii="Times New Roman" w:hAnsi="Times New Roman" w:cs="Times New Roman"/>
          <w:sz w:val="24"/>
          <w:szCs w:val="24"/>
          <w:lang w:val="uk-UA"/>
        </w:rPr>
        <w:t>господарство″</w:t>
      </w:r>
      <w:proofErr w:type="spellEnd"/>
      <w:r w:rsidRPr="00817550">
        <w:rPr>
          <w:rFonts w:ascii="Times New Roman" w:hAnsi="Times New Roman" w:cs="Times New Roman"/>
          <w:sz w:val="24"/>
          <w:szCs w:val="24"/>
          <w:lang w:val="uk-UA"/>
        </w:rPr>
        <w:t>, м. Кіровоград;</w:t>
      </w:r>
    </w:p>
    <w:p w:rsidR="00817550" w:rsidRDefault="00817550" w:rsidP="00981453">
      <w:pPr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550">
        <w:rPr>
          <w:rFonts w:ascii="Times New Roman" w:hAnsi="Times New Roman" w:cs="Times New Roman"/>
          <w:sz w:val="24"/>
          <w:szCs w:val="24"/>
          <w:lang w:val="uk-UA"/>
        </w:rPr>
        <w:tab/>
        <w:t xml:space="preserve">7) 09/2008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1453" w:rsidRPr="0098145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E5987">
        <w:rPr>
          <w:rFonts w:ascii="Times New Roman" w:hAnsi="Times New Roman" w:cs="Times New Roman"/>
          <w:sz w:val="24"/>
          <w:szCs w:val="24"/>
          <w:lang w:val="uk-UA"/>
        </w:rPr>
        <w:t>7/2011</w:t>
      </w:r>
      <w:r w:rsidR="00B93A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Директор 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Дочірнього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Кіровоградтепло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</w:t>
      </w:r>
      <w:r>
        <w:rPr>
          <w:rFonts w:ascii="Times New Roman" w:hAnsi="Times New Roman" w:cs="Times New Roman"/>
          <w:sz w:val="24"/>
          <w:szCs w:val="24"/>
          <w:lang w:val="uk-UA"/>
        </w:rPr>
        <w:t>а з обмеженою відповідальністю «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Центр науково-технічних інновацій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раїнської нафтогазової академії»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r w:rsidR="00981453">
        <w:rPr>
          <w:rFonts w:ascii="Times New Roman" w:hAnsi="Times New Roman" w:cs="Times New Roman"/>
          <w:sz w:val="24"/>
          <w:szCs w:val="24"/>
          <w:lang w:val="uk-UA"/>
        </w:rPr>
        <w:t>Кіровоград</w:t>
      </w:r>
    </w:p>
    <w:p w:rsidR="00BE5987" w:rsidRDefault="00BE5987" w:rsidP="00646018">
      <w:pPr>
        <w:ind w:right="-2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8) 07/2011 – 05/2012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- Заступник директора з фінансових та економічних питань 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Дочірнього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Кіровоградтепло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</w:t>
      </w:r>
      <w:r>
        <w:rPr>
          <w:rFonts w:ascii="Times New Roman" w:hAnsi="Times New Roman" w:cs="Times New Roman"/>
          <w:sz w:val="24"/>
          <w:szCs w:val="24"/>
          <w:lang w:val="uk-UA"/>
        </w:rPr>
        <w:t>а з обмеженою відповідальністю «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>Центр науково-технічних інновацій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раїнської нафтогазової академії»</w:t>
      </w:r>
      <w:r w:rsidRPr="00817550">
        <w:rPr>
          <w:rFonts w:ascii="Times New Roman" w:hAnsi="Times New Roman" w:cs="Times New Roman"/>
          <w:sz w:val="24"/>
          <w:szCs w:val="24"/>
          <w:lang w:val="uk-UA"/>
        </w:rPr>
        <w:t xml:space="preserve">, м. </w:t>
      </w:r>
      <w:r>
        <w:rPr>
          <w:rFonts w:ascii="Times New Roman" w:hAnsi="Times New Roman" w:cs="Times New Roman"/>
          <w:sz w:val="24"/>
          <w:szCs w:val="24"/>
          <w:lang w:val="uk-UA"/>
        </w:rPr>
        <w:t>Кіровоград</w:t>
      </w:r>
    </w:p>
    <w:p w:rsidR="00981453" w:rsidRDefault="00BE5987" w:rsidP="00817550">
      <w:pPr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9</w:t>
      </w:r>
      <w:r w:rsidR="0081755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E509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E3123F">
        <w:rPr>
          <w:rFonts w:ascii="Times New Roman" w:hAnsi="Times New Roman" w:cs="Times New Roman"/>
          <w:sz w:val="24"/>
          <w:szCs w:val="24"/>
          <w:lang w:val="uk-UA"/>
        </w:rPr>
        <w:t>06/2012 – по теперішній час д</w:t>
      </w:r>
      <w:r w:rsidR="00817550">
        <w:rPr>
          <w:rFonts w:ascii="Times New Roman" w:hAnsi="Times New Roman" w:cs="Times New Roman"/>
          <w:sz w:val="24"/>
          <w:szCs w:val="24"/>
          <w:lang w:val="uk-UA"/>
        </w:rPr>
        <w:t>иректор Рівненського обласного виробничого комунального підприємства водопровідно-каналізаційного господарства «Рівнеоблводоканал», м. Рівне</w:t>
      </w:r>
    </w:p>
    <w:p w:rsidR="00FA0EA8" w:rsidRDefault="00072CA4" w:rsidP="00FA0EA8">
      <w:pPr>
        <w:ind w:right="-2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38E1">
        <w:rPr>
          <w:rFonts w:ascii="Times New Roman" w:hAnsi="Times New Roman" w:cs="Times New Roman"/>
          <w:b/>
          <w:sz w:val="24"/>
          <w:szCs w:val="24"/>
          <w:lang w:val="uk-UA"/>
        </w:rPr>
        <w:t>Громадська діяльність:</w:t>
      </w:r>
    </w:p>
    <w:p w:rsidR="00072CA4" w:rsidRDefault="00072CA4" w:rsidP="00FA0EA8">
      <w:pPr>
        <w:ind w:right="-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1). </w:t>
      </w:r>
      <w:r w:rsidRPr="00072CA4">
        <w:rPr>
          <w:rFonts w:ascii="Times New Roman" w:hAnsi="Times New Roman" w:cs="Times New Roman"/>
          <w:sz w:val="24"/>
          <w:szCs w:val="24"/>
          <w:lang w:val="uk-UA"/>
        </w:rPr>
        <w:t xml:space="preserve">З серпня 2010 року Голова Ради </w:t>
      </w:r>
      <w:r w:rsidRPr="00072CA4">
        <w:rPr>
          <w:rFonts w:ascii="Times New Roman" w:eastAsia="Times New Roman" w:hAnsi="Times New Roman" w:cs="Times New Roman"/>
          <w:sz w:val="24"/>
          <w:szCs w:val="24"/>
          <w:lang w:val="uk-UA"/>
        </w:rPr>
        <w:t>Кіровоградської обласної громадської спортивної організації</w:t>
      </w:r>
      <w:r w:rsidR="009814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D64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Футбольний клуб 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D64B0">
        <w:rPr>
          <w:rFonts w:ascii="Times New Roman" w:eastAsia="Times New Roman" w:hAnsi="Times New Roman" w:cs="Times New Roman"/>
          <w:sz w:val="24"/>
          <w:szCs w:val="24"/>
          <w:lang w:val="uk-UA"/>
        </w:rPr>
        <w:t>АЛЬЯНС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>». Ініціатор та меценат проведення щорічного дитячого футбольного турніру «Кубок Мрії» м. Кіровоград;</w:t>
      </w:r>
    </w:p>
    <w:p w:rsidR="006D64B0" w:rsidRDefault="006D64B0" w:rsidP="00072C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2) Експерт Всеукраїнської асоціації приватних інвесторів житлово-комунальної галузі</w:t>
      </w:r>
      <w:r w:rsidR="000B45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64B0" w:rsidRPr="006D64B0" w:rsidRDefault="000B4508" w:rsidP="006D64B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3) З</w:t>
      </w:r>
      <w:r w:rsidR="00194947">
        <w:rPr>
          <w:rFonts w:ascii="Times New Roman" w:hAnsi="Times New Roman" w:cs="Times New Roman"/>
          <w:sz w:val="24"/>
          <w:szCs w:val="24"/>
          <w:lang w:val="uk-UA"/>
        </w:rPr>
        <w:t xml:space="preserve"> 09/2010 по 07/2012 </w:t>
      </w:r>
      <w:proofErr w:type="spellStart"/>
      <w:r w:rsidR="00194947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194947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 xml:space="preserve">Голова Ради 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</w:t>
      </w:r>
      <w:r w:rsid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>роботодавців «</w:t>
      </w:r>
      <w:r w:rsidR="006D64B0" w:rsidRP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Кіровоградська  обласна організація 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 xml:space="preserve">роботодавців </w:t>
      </w:r>
      <w:r w:rsid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>підприємств житлово</w:t>
      </w:r>
      <w:r w:rsidR="006D64B0" w:rsidRP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>-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галузі 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>Житло – Кіровоград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64B0" w:rsidRDefault="00A80752" w:rsidP="006D64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4) З 07/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 xml:space="preserve">2014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11/2016 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 xml:space="preserve">-  Голова Ради </w:t>
      </w:r>
      <w:r w:rsidR="006D64B0" w:rsidRP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Рівненської  обласної організації 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 xml:space="preserve">роботодавців </w:t>
      </w:r>
      <w:r w:rsid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>підприємств житлово</w:t>
      </w:r>
      <w:r w:rsidR="006D64B0" w:rsidRPr="006D64B0">
        <w:rPr>
          <w:rFonts w:ascii="Times New Roman" w:hAnsi="Times New Roman" w:cs="Times New Roman"/>
          <w:spacing w:val="-1"/>
          <w:sz w:val="24"/>
          <w:szCs w:val="24"/>
          <w:lang w:val="uk-UA"/>
        </w:rPr>
        <w:t>-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галузі 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D64B0" w:rsidRPr="006D64B0">
        <w:rPr>
          <w:rFonts w:ascii="Times New Roman" w:hAnsi="Times New Roman" w:cs="Times New Roman"/>
          <w:sz w:val="24"/>
          <w:szCs w:val="24"/>
          <w:lang w:val="uk-UA"/>
        </w:rPr>
        <w:t>Комунальна Рівненщина</w:t>
      </w:r>
      <w:r w:rsidR="006D64B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45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F19AF" w:rsidRDefault="00EF19AF" w:rsidP="006D64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5) З грудня 2016 року – член </w:t>
      </w:r>
      <w:r w:rsidR="008839A8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иконавчого комітету Рівненської міської ради</w:t>
      </w:r>
    </w:p>
    <w:p w:rsidR="000308DA" w:rsidRDefault="008960AB" w:rsidP="00A80752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08DA" w:rsidRPr="002838E1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Сімейний стан</w:t>
      </w:r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: одружений. Дружина – Карауш Юлія Володимирівна </w:t>
      </w:r>
      <w:r w:rsidR="007E2E0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(1988 </w:t>
      </w:r>
      <w:proofErr w:type="spellStart"/>
      <w:r w:rsidR="007E2E09">
        <w:rPr>
          <w:rFonts w:ascii="Times New Roman" w:hAnsi="Times New Roman" w:cs="Times New Roman"/>
          <w:spacing w:val="-1"/>
          <w:sz w:val="24"/>
          <w:szCs w:val="24"/>
          <w:lang w:val="uk-UA"/>
        </w:rPr>
        <w:t>р.н</w:t>
      </w:r>
      <w:proofErr w:type="spellEnd"/>
      <w:r w:rsidR="007E2E09">
        <w:rPr>
          <w:rFonts w:ascii="Times New Roman" w:hAnsi="Times New Roman" w:cs="Times New Roman"/>
          <w:spacing w:val="-1"/>
          <w:sz w:val="24"/>
          <w:szCs w:val="24"/>
          <w:lang w:val="uk-UA"/>
        </w:rPr>
        <w:t>.). Д</w:t>
      </w:r>
      <w:r w:rsidR="00E3123F">
        <w:rPr>
          <w:rFonts w:ascii="Times New Roman" w:hAnsi="Times New Roman" w:cs="Times New Roman"/>
          <w:spacing w:val="-1"/>
          <w:sz w:val="24"/>
          <w:szCs w:val="24"/>
          <w:lang w:val="uk-UA"/>
        </w:rPr>
        <w:t>оньк</w:t>
      </w:r>
      <w:r w:rsidR="007E2E09">
        <w:rPr>
          <w:rFonts w:ascii="Times New Roman" w:hAnsi="Times New Roman" w:cs="Times New Roman"/>
          <w:spacing w:val="-1"/>
          <w:sz w:val="24"/>
          <w:szCs w:val="24"/>
          <w:lang w:val="uk-UA"/>
        </w:rPr>
        <w:t>а Катерина</w:t>
      </w:r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( 2013 </w:t>
      </w:r>
      <w:proofErr w:type="spellStart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>р.н</w:t>
      </w:r>
      <w:proofErr w:type="spellEnd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.). Мати – Карауш Марія Григорівна (1948 </w:t>
      </w:r>
      <w:proofErr w:type="spellStart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>р.н</w:t>
      </w:r>
      <w:proofErr w:type="spellEnd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.) – пенсіонерка, батько – помер (2008р). Маю рідну сестру </w:t>
      </w:r>
      <w:proofErr w:type="spellStart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>Титенко</w:t>
      </w:r>
      <w:proofErr w:type="spellEnd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Тетяну Петрівну ( 1969 </w:t>
      </w:r>
      <w:proofErr w:type="spellStart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>р.н</w:t>
      </w:r>
      <w:proofErr w:type="spellEnd"/>
      <w:r w:rsidR="000308DA">
        <w:rPr>
          <w:rFonts w:ascii="Times New Roman" w:hAnsi="Times New Roman" w:cs="Times New Roman"/>
          <w:spacing w:val="-1"/>
          <w:sz w:val="24"/>
          <w:szCs w:val="24"/>
          <w:lang w:val="uk-UA"/>
        </w:rPr>
        <w:t>.)</w:t>
      </w:r>
      <w:r w:rsidR="00DD0EB9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:rsidR="00FE4C3B" w:rsidRPr="00FE4C3B" w:rsidRDefault="00FE4C3B" w:rsidP="000308DA">
      <w:pPr>
        <w:shd w:val="clear" w:color="auto" w:fill="FFFFFF"/>
        <w:ind w:firstLine="705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  <w:r w:rsidRPr="00FE4C3B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 xml:space="preserve">Відзнаки та нагороди: </w:t>
      </w:r>
    </w:p>
    <w:p w:rsidR="00FE4C3B" w:rsidRPr="00FE4C3B" w:rsidRDefault="00FE4C3B" w:rsidP="00FE4C3B">
      <w:pPr>
        <w:ind w:right="-28" w:firstLine="70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E4C3B">
        <w:rPr>
          <w:rFonts w:ascii="Times New Roman" w:hAnsi="Times New Roman" w:cs="Times New Roman"/>
          <w:sz w:val="24"/>
          <w:szCs w:val="24"/>
          <w:lang w:val="uk-UA" w:eastAsia="uk-UA"/>
        </w:rPr>
        <w:t>1). У 2009  році  нагороджений нагрудним знаком «Почесний працівник житлово-комунального господарства України ІІ ступеня, наказ Міністра з питань житлово-комунального господарства України від 18.08.2009 р. № 147</w:t>
      </w:r>
    </w:p>
    <w:p w:rsidR="00FE4C3B" w:rsidRPr="00FE4C3B" w:rsidRDefault="00FE4C3B" w:rsidP="00FE4C3B">
      <w:pPr>
        <w:ind w:right="-28" w:firstLine="70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E4C3B">
        <w:rPr>
          <w:rFonts w:ascii="Times New Roman" w:hAnsi="Times New Roman" w:cs="Times New Roman"/>
          <w:sz w:val="24"/>
          <w:szCs w:val="24"/>
          <w:lang w:val="uk-UA" w:eastAsia="uk-UA"/>
        </w:rPr>
        <w:t>2). У 2016 році нагороджений Почесною грамотою Рівненської обласної ради, розпорядження № 15 від 15 березня 2016 року.</w:t>
      </w:r>
    </w:p>
    <w:p w:rsidR="00DD0EB9" w:rsidRDefault="00DD0EB9" w:rsidP="00BE5987">
      <w:pPr>
        <w:shd w:val="clear" w:color="auto" w:fill="FFFFFF"/>
        <w:ind w:firstLine="70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Рідна мова: українська</w:t>
      </w:r>
      <w:r w:rsidR="00BE5987">
        <w:rPr>
          <w:rFonts w:ascii="Times New Roman" w:hAnsi="Times New Roman" w:cs="Times New Roman"/>
          <w:spacing w:val="-1"/>
          <w:sz w:val="24"/>
          <w:szCs w:val="24"/>
          <w:lang w:val="uk-UA"/>
        </w:rPr>
        <w:t>. Не судимий</w:t>
      </w:r>
    </w:p>
    <w:p w:rsidR="005C05EA" w:rsidRPr="002E61BA" w:rsidRDefault="00DD0EB9" w:rsidP="002E61BA">
      <w:pPr>
        <w:shd w:val="clear" w:color="auto" w:fill="FFFFFF"/>
        <w:ind w:firstLine="70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2838E1">
        <w:rPr>
          <w:rFonts w:ascii="Times New Roman" w:hAnsi="Times New Roman" w:cs="Times New Roman"/>
          <w:spacing w:val="-1"/>
          <w:sz w:val="24"/>
          <w:szCs w:val="24"/>
          <w:lang w:val="uk-UA"/>
        </w:rPr>
        <w:t>Достовірність даної інформації підтверджую.</w:t>
      </w:r>
    </w:p>
    <w:p w:rsidR="005C05EA" w:rsidRDefault="005C05EA" w:rsidP="00E3123F">
      <w:pPr>
        <w:pStyle w:val="Default"/>
        <w:ind w:firstLine="705"/>
        <w:rPr>
          <w:sz w:val="23"/>
          <w:szCs w:val="23"/>
        </w:rPr>
      </w:pPr>
      <w:r w:rsidRPr="002838E1">
        <w:rPr>
          <w:lang w:val="uk-UA"/>
        </w:rPr>
        <w:t>”</w:t>
      </w:r>
      <w:r w:rsidR="0017618D">
        <w:rPr>
          <w:lang w:val="pl-PL"/>
        </w:rPr>
        <w:t>2</w:t>
      </w:r>
      <w:r w:rsidR="0017618D">
        <w:rPr>
          <w:lang w:val="uk-UA"/>
        </w:rPr>
        <w:t>6</w:t>
      </w:r>
      <w:r w:rsidRPr="002838E1">
        <w:rPr>
          <w:lang w:val="uk-UA"/>
        </w:rPr>
        <w:t xml:space="preserve">” </w:t>
      </w:r>
      <w:r w:rsidR="00A80752">
        <w:rPr>
          <w:lang w:val="pl-PL"/>
        </w:rPr>
        <w:t xml:space="preserve"> </w:t>
      </w:r>
      <w:r w:rsidR="0017618D">
        <w:rPr>
          <w:lang w:val="uk-UA"/>
        </w:rPr>
        <w:t>березня</w:t>
      </w:r>
      <w:r w:rsidR="00A80752">
        <w:rPr>
          <w:lang w:val="uk-UA"/>
        </w:rPr>
        <w:t xml:space="preserve">  201</w:t>
      </w:r>
      <w:r w:rsidR="0017618D">
        <w:rPr>
          <w:lang w:val="uk-UA"/>
        </w:rPr>
        <w:t>8</w:t>
      </w:r>
      <w:r w:rsidRPr="002838E1">
        <w:rPr>
          <w:lang w:val="uk-UA"/>
        </w:rPr>
        <w:t xml:space="preserve"> р.               _____________</w:t>
      </w:r>
    </w:p>
    <w:sectPr w:rsidR="005C05EA" w:rsidSect="00BE598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778E"/>
    <w:multiLevelType w:val="hybridMultilevel"/>
    <w:tmpl w:val="BFE0749E"/>
    <w:lvl w:ilvl="0" w:tplc="E17253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721FFD"/>
    <w:multiLevelType w:val="hybridMultilevel"/>
    <w:tmpl w:val="7A1294F4"/>
    <w:lvl w:ilvl="0" w:tplc="049EA2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6E7C9F"/>
    <w:multiLevelType w:val="hybridMultilevel"/>
    <w:tmpl w:val="9976D8DA"/>
    <w:lvl w:ilvl="0" w:tplc="BC302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05EA"/>
    <w:rsid w:val="000308DA"/>
    <w:rsid w:val="00040B7E"/>
    <w:rsid w:val="00045200"/>
    <w:rsid w:val="00072CA4"/>
    <w:rsid w:val="000A39E5"/>
    <w:rsid w:val="000B4508"/>
    <w:rsid w:val="00137447"/>
    <w:rsid w:val="001604EC"/>
    <w:rsid w:val="001736FF"/>
    <w:rsid w:val="0017618D"/>
    <w:rsid w:val="0019301B"/>
    <w:rsid w:val="00194947"/>
    <w:rsid w:val="00200434"/>
    <w:rsid w:val="0021666F"/>
    <w:rsid w:val="0022077D"/>
    <w:rsid w:val="002527FA"/>
    <w:rsid w:val="00263542"/>
    <w:rsid w:val="00282494"/>
    <w:rsid w:val="002838E1"/>
    <w:rsid w:val="002C3F6A"/>
    <w:rsid w:val="002D7F9E"/>
    <w:rsid w:val="002E61BA"/>
    <w:rsid w:val="003155D1"/>
    <w:rsid w:val="00342369"/>
    <w:rsid w:val="00355B70"/>
    <w:rsid w:val="003F1648"/>
    <w:rsid w:val="00432CBC"/>
    <w:rsid w:val="004403DC"/>
    <w:rsid w:val="0049455E"/>
    <w:rsid w:val="004C2806"/>
    <w:rsid w:val="005C05EA"/>
    <w:rsid w:val="005E509E"/>
    <w:rsid w:val="00631FA3"/>
    <w:rsid w:val="00646018"/>
    <w:rsid w:val="0068687E"/>
    <w:rsid w:val="006D64B0"/>
    <w:rsid w:val="00760B88"/>
    <w:rsid w:val="00781B7A"/>
    <w:rsid w:val="007A43E5"/>
    <w:rsid w:val="007B6AC7"/>
    <w:rsid w:val="007E1F13"/>
    <w:rsid w:val="007E2E09"/>
    <w:rsid w:val="00815869"/>
    <w:rsid w:val="00817550"/>
    <w:rsid w:val="00851DCA"/>
    <w:rsid w:val="008839A8"/>
    <w:rsid w:val="008960AB"/>
    <w:rsid w:val="00901999"/>
    <w:rsid w:val="0090489B"/>
    <w:rsid w:val="00926DAC"/>
    <w:rsid w:val="00981453"/>
    <w:rsid w:val="009C33FE"/>
    <w:rsid w:val="009D0C8A"/>
    <w:rsid w:val="00A80752"/>
    <w:rsid w:val="00AD1692"/>
    <w:rsid w:val="00B70003"/>
    <w:rsid w:val="00B93AB1"/>
    <w:rsid w:val="00BE5987"/>
    <w:rsid w:val="00BF033C"/>
    <w:rsid w:val="00C61261"/>
    <w:rsid w:val="00D567C2"/>
    <w:rsid w:val="00D77A78"/>
    <w:rsid w:val="00D90263"/>
    <w:rsid w:val="00DD0EB9"/>
    <w:rsid w:val="00DD4DFC"/>
    <w:rsid w:val="00E048A7"/>
    <w:rsid w:val="00E3123F"/>
    <w:rsid w:val="00EA5978"/>
    <w:rsid w:val="00EF19AF"/>
    <w:rsid w:val="00F2705B"/>
    <w:rsid w:val="00F517A0"/>
    <w:rsid w:val="00FA0EA8"/>
    <w:rsid w:val="00FA17F6"/>
    <w:rsid w:val="00FE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5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CA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0E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0F8-4B88-4C87-8EB2-E611EB5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Andrii Karaush</cp:lastModifiedBy>
  <cp:revision>4</cp:revision>
  <cp:lastPrinted>2016-04-01T10:06:00Z</cp:lastPrinted>
  <dcterms:created xsi:type="dcterms:W3CDTF">2018-03-26T12:55:00Z</dcterms:created>
  <dcterms:modified xsi:type="dcterms:W3CDTF">2018-03-26T13:56:00Z</dcterms:modified>
</cp:coreProperties>
</file>